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C77" w:rsidRPr="00FF3C77" w:rsidRDefault="00FF3C77">
      <w:pPr>
        <w:rPr>
          <w:rFonts w:ascii="Arial" w:hAnsi="Arial" w:cs="Arial"/>
          <w:sz w:val="24"/>
          <w:szCs w:val="24"/>
        </w:rPr>
      </w:pPr>
      <w:r w:rsidRPr="00FF3C77">
        <w:rPr>
          <w:rFonts w:ascii="Arial" w:hAnsi="Arial" w:cs="Arial"/>
          <w:sz w:val="24"/>
          <w:szCs w:val="24"/>
        </w:rPr>
        <w:t xml:space="preserve">Lyce Rohde and Jane </w:t>
      </w:r>
      <w:proofErr w:type="spellStart"/>
      <w:r w:rsidRPr="00FF3C77">
        <w:rPr>
          <w:rFonts w:ascii="Arial" w:hAnsi="Arial" w:cs="Arial"/>
          <w:sz w:val="24"/>
          <w:szCs w:val="24"/>
        </w:rPr>
        <w:t>Plieth</w:t>
      </w:r>
      <w:proofErr w:type="spellEnd"/>
      <w:r w:rsidR="003A312E">
        <w:rPr>
          <w:rFonts w:ascii="Arial" w:hAnsi="Arial" w:cs="Arial"/>
          <w:sz w:val="24"/>
          <w:szCs w:val="24"/>
        </w:rPr>
        <w:tab/>
      </w:r>
      <w:r w:rsidR="003A312E">
        <w:rPr>
          <w:rFonts w:ascii="Arial" w:hAnsi="Arial" w:cs="Arial"/>
          <w:sz w:val="24"/>
          <w:szCs w:val="24"/>
        </w:rPr>
        <w:tab/>
      </w:r>
      <w:r w:rsidR="003A312E">
        <w:rPr>
          <w:rFonts w:ascii="Arial" w:hAnsi="Arial" w:cs="Arial"/>
          <w:sz w:val="24"/>
          <w:szCs w:val="24"/>
        </w:rPr>
        <w:tab/>
      </w:r>
      <w:r w:rsidR="003A312E">
        <w:rPr>
          <w:rFonts w:ascii="Arial" w:hAnsi="Arial" w:cs="Arial"/>
          <w:sz w:val="24"/>
          <w:szCs w:val="24"/>
        </w:rPr>
        <w:tab/>
      </w:r>
      <w:r w:rsidR="003A312E">
        <w:rPr>
          <w:rFonts w:ascii="Arial" w:hAnsi="Arial" w:cs="Arial"/>
          <w:sz w:val="24"/>
          <w:szCs w:val="24"/>
        </w:rPr>
        <w:tab/>
      </w:r>
      <w:r w:rsidR="003A312E">
        <w:rPr>
          <w:rFonts w:ascii="Arial" w:hAnsi="Arial" w:cs="Arial"/>
          <w:sz w:val="24"/>
          <w:szCs w:val="24"/>
        </w:rPr>
        <w:tab/>
        <w:t>WING LAKE</w:t>
      </w:r>
    </w:p>
    <w:p w:rsidR="00FF3C77" w:rsidRDefault="00FF3C77">
      <w:pPr>
        <w:rPr>
          <w:rFonts w:ascii="Arial" w:hAnsi="Arial" w:cs="Arial"/>
          <w:color w:val="FF0000"/>
          <w:sz w:val="24"/>
          <w:szCs w:val="24"/>
        </w:rPr>
      </w:pPr>
    </w:p>
    <w:p w:rsidR="000D02D7" w:rsidRPr="00FF3C77" w:rsidRDefault="00FF3C77">
      <w:pPr>
        <w:rPr>
          <w:rFonts w:ascii="Arial" w:hAnsi="Arial" w:cs="Arial"/>
          <w:sz w:val="24"/>
          <w:szCs w:val="24"/>
        </w:rPr>
      </w:pPr>
      <w:r w:rsidRPr="00FF3C77">
        <w:rPr>
          <w:rFonts w:ascii="Arial" w:hAnsi="Arial" w:cs="Arial"/>
          <w:color w:val="FF0000"/>
          <w:sz w:val="24"/>
          <w:szCs w:val="24"/>
        </w:rPr>
        <w:t>Title of Lesson</w:t>
      </w:r>
      <w:r w:rsidRPr="00FF3C77">
        <w:rPr>
          <w:rFonts w:ascii="Arial" w:hAnsi="Arial" w:cs="Arial"/>
          <w:sz w:val="24"/>
          <w:szCs w:val="24"/>
        </w:rPr>
        <w:t xml:space="preserve">- </w:t>
      </w:r>
      <w:proofErr w:type="spellStart"/>
      <w:r w:rsidRPr="00FF3C77">
        <w:rPr>
          <w:rFonts w:ascii="Arial" w:hAnsi="Arial" w:cs="Arial"/>
          <w:sz w:val="24"/>
          <w:szCs w:val="24"/>
        </w:rPr>
        <w:t>Whoo</w:t>
      </w:r>
      <w:proofErr w:type="spellEnd"/>
      <w:r w:rsidRPr="00FF3C77">
        <w:rPr>
          <w:rFonts w:ascii="Arial" w:hAnsi="Arial" w:cs="Arial"/>
          <w:sz w:val="24"/>
          <w:szCs w:val="24"/>
        </w:rPr>
        <w:t xml:space="preserve"> Are You?</w:t>
      </w:r>
    </w:p>
    <w:p w:rsidR="00FF3C77" w:rsidRPr="00FF3C77" w:rsidRDefault="00FF3C77">
      <w:pPr>
        <w:rPr>
          <w:rFonts w:ascii="Arial" w:hAnsi="Arial" w:cs="Arial"/>
          <w:sz w:val="24"/>
          <w:szCs w:val="24"/>
        </w:rPr>
      </w:pPr>
      <w:r w:rsidRPr="00FF3C77">
        <w:rPr>
          <w:rFonts w:ascii="Arial" w:hAnsi="Arial" w:cs="Arial"/>
          <w:color w:val="FF0000"/>
          <w:sz w:val="24"/>
          <w:szCs w:val="24"/>
        </w:rPr>
        <w:t>Grade Level</w:t>
      </w:r>
      <w:r w:rsidRPr="00FF3C77">
        <w:rPr>
          <w:rFonts w:ascii="Arial" w:hAnsi="Arial" w:cs="Arial"/>
          <w:sz w:val="24"/>
          <w:szCs w:val="24"/>
        </w:rPr>
        <w:t>- Special Education</w:t>
      </w:r>
      <w:r>
        <w:rPr>
          <w:rFonts w:ascii="Arial" w:hAnsi="Arial" w:cs="Arial"/>
          <w:sz w:val="24"/>
          <w:szCs w:val="24"/>
        </w:rPr>
        <w:t>,</w:t>
      </w:r>
      <w:r w:rsidRPr="00FF3C77">
        <w:rPr>
          <w:rFonts w:ascii="Arial" w:hAnsi="Arial" w:cs="Arial"/>
          <w:sz w:val="24"/>
          <w:szCs w:val="24"/>
        </w:rPr>
        <w:t xml:space="preserve"> ages 10-16</w:t>
      </w:r>
      <w:r w:rsidR="00E639A8">
        <w:rPr>
          <w:rFonts w:ascii="Arial" w:hAnsi="Arial" w:cs="Arial"/>
          <w:sz w:val="24"/>
          <w:szCs w:val="24"/>
        </w:rPr>
        <w:t>, at a Kindergarten Level</w:t>
      </w:r>
    </w:p>
    <w:p w:rsidR="00FF3C77" w:rsidRPr="00FF3C77" w:rsidRDefault="00FF3C77">
      <w:pPr>
        <w:rPr>
          <w:rFonts w:ascii="Arial" w:hAnsi="Arial" w:cs="Arial"/>
          <w:color w:val="FF0000"/>
          <w:sz w:val="24"/>
          <w:szCs w:val="24"/>
        </w:rPr>
      </w:pPr>
      <w:r w:rsidRPr="00FF3C77">
        <w:rPr>
          <w:rFonts w:ascii="Arial" w:hAnsi="Arial" w:cs="Arial"/>
          <w:color w:val="FF0000"/>
          <w:sz w:val="24"/>
          <w:szCs w:val="24"/>
        </w:rPr>
        <w:t>Anticipated Time needed for entire lesson</w:t>
      </w:r>
    </w:p>
    <w:p w:rsidR="00FF3C77" w:rsidRPr="00FF3C77" w:rsidRDefault="00FF3C77">
      <w:pPr>
        <w:rPr>
          <w:rFonts w:ascii="Arial" w:hAnsi="Arial" w:cs="Arial"/>
          <w:sz w:val="24"/>
          <w:szCs w:val="24"/>
        </w:rPr>
      </w:pPr>
      <w:r w:rsidRPr="00FF3C77">
        <w:rPr>
          <w:rFonts w:ascii="Arial" w:hAnsi="Arial" w:cs="Arial"/>
          <w:sz w:val="24"/>
          <w:szCs w:val="24"/>
        </w:rPr>
        <w:tab/>
        <w:t>45 minutes/ 1 class period</w:t>
      </w:r>
    </w:p>
    <w:p w:rsidR="00FF3C77" w:rsidRDefault="00FF3C77">
      <w:pPr>
        <w:rPr>
          <w:rFonts w:ascii="Arial" w:hAnsi="Arial" w:cs="Arial"/>
          <w:color w:val="FF0000"/>
          <w:sz w:val="24"/>
          <w:szCs w:val="24"/>
        </w:rPr>
      </w:pPr>
      <w:r w:rsidRPr="00FF3C77">
        <w:rPr>
          <w:rFonts w:ascii="Arial" w:hAnsi="Arial" w:cs="Arial"/>
          <w:color w:val="FF0000"/>
          <w:sz w:val="24"/>
          <w:szCs w:val="24"/>
        </w:rPr>
        <w:t>State Standards</w:t>
      </w:r>
    </w:p>
    <w:p w:rsidR="00110947" w:rsidRDefault="00110947">
      <w:pPr>
        <w:rPr>
          <w:rFonts w:ascii="Arial" w:hAnsi="Arial" w:cs="Arial"/>
          <w:sz w:val="24"/>
          <w:szCs w:val="24"/>
        </w:rPr>
      </w:pPr>
      <w:r>
        <w:rPr>
          <w:rFonts w:ascii="Arial" w:hAnsi="Arial" w:cs="Arial"/>
          <w:color w:val="FF0000"/>
          <w:sz w:val="24"/>
          <w:szCs w:val="24"/>
        </w:rPr>
        <w:tab/>
      </w:r>
      <w:proofErr w:type="gramStart"/>
      <w:r>
        <w:rPr>
          <w:rFonts w:ascii="Arial" w:hAnsi="Arial" w:cs="Arial"/>
          <w:sz w:val="24"/>
          <w:szCs w:val="24"/>
        </w:rPr>
        <w:t xml:space="preserve">ART.VA.I.K.3 </w:t>
      </w:r>
      <w:r w:rsidR="006D35BD">
        <w:rPr>
          <w:rFonts w:ascii="Arial" w:hAnsi="Arial" w:cs="Arial"/>
          <w:sz w:val="24"/>
          <w:szCs w:val="24"/>
        </w:rPr>
        <w:t xml:space="preserve"> </w:t>
      </w:r>
      <w:r>
        <w:rPr>
          <w:rFonts w:ascii="Arial" w:hAnsi="Arial" w:cs="Arial"/>
          <w:sz w:val="24"/>
          <w:szCs w:val="24"/>
        </w:rPr>
        <w:t>Explore</w:t>
      </w:r>
      <w:proofErr w:type="gramEnd"/>
      <w:r>
        <w:rPr>
          <w:rFonts w:ascii="Arial" w:hAnsi="Arial" w:cs="Arial"/>
          <w:sz w:val="24"/>
          <w:szCs w:val="24"/>
        </w:rPr>
        <w:t xml:space="preserve"> the elements of art through playful sensory experiences</w:t>
      </w:r>
    </w:p>
    <w:p w:rsidR="00110947" w:rsidRPr="00110947" w:rsidRDefault="00110947" w:rsidP="006D35BD">
      <w:pPr>
        <w:ind w:left="2340" w:hanging="1620"/>
        <w:rPr>
          <w:rFonts w:ascii="Arial" w:hAnsi="Arial" w:cs="Arial"/>
          <w:sz w:val="24"/>
          <w:szCs w:val="24"/>
        </w:rPr>
      </w:pPr>
      <w:r>
        <w:rPr>
          <w:rFonts w:ascii="Arial" w:hAnsi="Arial" w:cs="Arial"/>
          <w:sz w:val="24"/>
          <w:szCs w:val="24"/>
        </w:rPr>
        <w:t>ART.VA.</w:t>
      </w:r>
      <w:r w:rsidR="006D35BD">
        <w:rPr>
          <w:rFonts w:ascii="Arial" w:hAnsi="Arial" w:cs="Arial"/>
          <w:sz w:val="24"/>
          <w:szCs w:val="24"/>
        </w:rPr>
        <w:t>II.K.2 Use a variety of lines, colors, and basic geometric shapes and patterns to creatively express feelings and personal experiences</w:t>
      </w:r>
    </w:p>
    <w:p w:rsidR="00FF3C77" w:rsidRDefault="00FF3C77">
      <w:pPr>
        <w:rPr>
          <w:rFonts w:ascii="Arial" w:hAnsi="Arial" w:cs="Arial"/>
          <w:color w:val="FF0000"/>
          <w:sz w:val="24"/>
          <w:szCs w:val="24"/>
        </w:rPr>
      </w:pPr>
      <w:r w:rsidRPr="00FF3C77">
        <w:rPr>
          <w:rFonts w:ascii="Arial" w:hAnsi="Arial" w:cs="Arial"/>
          <w:color w:val="FF0000"/>
          <w:sz w:val="24"/>
          <w:szCs w:val="24"/>
        </w:rPr>
        <w:t>Design/Critical Thinking Connection</w:t>
      </w:r>
    </w:p>
    <w:p w:rsidR="00C27FCC" w:rsidRDefault="003A312E">
      <w:pPr>
        <w:rPr>
          <w:rFonts w:ascii="Arial" w:hAnsi="Arial" w:cs="Arial"/>
          <w:sz w:val="24"/>
          <w:szCs w:val="24"/>
        </w:rPr>
      </w:pPr>
      <w:r>
        <w:rPr>
          <w:rFonts w:ascii="Arial" w:hAnsi="Arial" w:cs="Arial"/>
          <w:color w:val="FF0000"/>
          <w:sz w:val="24"/>
          <w:szCs w:val="24"/>
        </w:rPr>
        <w:tab/>
      </w:r>
      <w:r w:rsidR="00C27FCC">
        <w:rPr>
          <w:rFonts w:ascii="Arial" w:hAnsi="Arial" w:cs="Arial"/>
          <w:sz w:val="24"/>
          <w:szCs w:val="24"/>
        </w:rPr>
        <w:t>Observation- What color are my eyes? And what is an owl?</w:t>
      </w:r>
    </w:p>
    <w:p w:rsidR="00C27FCC" w:rsidRDefault="00C27FCC" w:rsidP="00D20A2E">
      <w:pPr>
        <w:ind w:left="720"/>
        <w:rPr>
          <w:rFonts w:ascii="Arial" w:hAnsi="Arial" w:cs="Arial"/>
          <w:sz w:val="24"/>
          <w:szCs w:val="24"/>
        </w:rPr>
      </w:pPr>
      <w:r>
        <w:rPr>
          <w:rFonts w:ascii="Arial" w:hAnsi="Arial" w:cs="Arial"/>
          <w:sz w:val="24"/>
          <w:szCs w:val="24"/>
        </w:rPr>
        <w:t>Motor Skills- Can I grab something from a bag and place it onto my surface?</w:t>
      </w:r>
      <w:r w:rsidR="00D20A2E">
        <w:rPr>
          <w:rFonts w:ascii="Arial" w:hAnsi="Arial" w:cs="Arial"/>
          <w:sz w:val="24"/>
          <w:szCs w:val="24"/>
        </w:rPr>
        <w:t xml:space="preserve"> Paint with a paintbrush?</w:t>
      </w:r>
    </w:p>
    <w:p w:rsidR="00C27FCC" w:rsidRPr="00C27FCC" w:rsidRDefault="00C27FCC">
      <w:pPr>
        <w:rPr>
          <w:rFonts w:ascii="Arial" w:hAnsi="Arial" w:cs="Arial"/>
          <w:sz w:val="24"/>
          <w:szCs w:val="24"/>
        </w:rPr>
      </w:pPr>
      <w:r>
        <w:rPr>
          <w:rFonts w:ascii="Arial" w:hAnsi="Arial" w:cs="Arial"/>
          <w:sz w:val="24"/>
          <w:szCs w:val="24"/>
        </w:rPr>
        <w:tab/>
        <w:t>Thinking- What color or textures am I grabbing?</w:t>
      </w:r>
    </w:p>
    <w:p w:rsidR="00FF3C77" w:rsidRDefault="00FF3C77">
      <w:pPr>
        <w:rPr>
          <w:rFonts w:ascii="Arial" w:hAnsi="Arial" w:cs="Arial"/>
          <w:color w:val="FF0000"/>
          <w:sz w:val="24"/>
          <w:szCs w:val="24"/>
        </w:rPr>
      </w:pPr>
      <w:r w:rsidRPr="00FF3C77">
        <w:rPr>
          <w:rFonts w:ascii="Arial" w:hAnsi="Arial" w:cs="Arial"/>
          <w:color w:val="FF0000"/>
          <w:sz w:val="24"/>
          <w:szCs w:val="24"/>
        </w:rPr>
        <w:t>Outcome (what is the desired result of the objective?)</w:t>
      </w:r>
    </w:p>
    <w:p w:rsidR="00E639A8" w:rsidRPr="00E639A8" w:rsidRDefault="00E639A8" w:rsidP="004E0835">
      <w:pPr>
        <w:ind w:left="720" w:firstLine="450"/>
        <w:rPr>
          <w:rFonts w:ascii="Arial" w:hAnsi="Arial" w:cs="Arial"/>
          <w:sz w:val="24"/>
          <w:szCs w:val="24"/>
        </w:rPr>
      </w:pPr>
      <w:r>
        <w:rPr>
          <w:rFonts w:ascii="Arial" w:hAnsi="Arial" w:cs="Arial"/>
          <w:color w:val="FF0000"/>
          <w:sz w:val="24"/>
          <w:szCs w:val="24"/>
        </w:rPr>
        <w:tab/>
      </w:r>
      <w:r>
        <w:rPr>
          <w:rFonts w:ascii="Arial" w:hAnsi="Arial" w:cs="Arial"/>
          <w:sz w:val="24"/>
          <w:szCs w:val="24"/>
        </w:rPr>
        <w:t xml:space="preserve">Students will demonstrate the use of </w:t>
      </w:r>
      <w:r w:rsidR="006D35BD">
        <w:rPr>
          <w:rFonts w:ascii="Arial" w:hAnsi="Arial" w:cs="Arial"/>
          <w:sz w:val="24"/>
          <w:szCs w:val="24"/>
        </w:rPr>
        <w:t xml:space="preserve">large and small motor skills in order to grasp and place objects on a glued surface. </w:t>
      </w:r>
      <w:r w:rsidR="00F55DBB">
        <w:rPr>
          <w:rFonts w:ascii="Arial" w:hAnsi="Arial" w:cs="Arial"/>
          <w:sz w:val="24"/>
          <w:szCs w:val="24"/>
        </w:rPr>
        <w:t xml:space="preserve">Students will also demonstrate the ability </w:t>
      </w:r>
      <w:r w:rsidR="006D35BD">
        <w:rPr>
          <w:rFonts w:ascii="Arial" w:hAnsi="Arial" w:cs="Arial"/>
          <w:sz w:val="24"/>
          <w:szCs w:val="24"/>
        </w:rPr>
        <w:t xml:space="preserve">to use a paintbrush to paint specific parts of the owl. </w:t>
      </w:r>
      <w:bookmarkStart w:id="0" w:name="_GoBack"/>
      <w:bookmarkEnd w:id="0"/>
      <w:r w:rsidR="006D35BD">
        <w:rPr>
          <w:rFonts w:ascii="Arial" w:hAnsi="Arial" w:cs="Arial"/>
          <w:sz w:val="24"/>
          <w:szCs w:val="24"/>
        </w:rPr>
        <w:t>Students will also be able to use prior knowledge of their eye color to personalize the owl.</w:t>
      </w:r>
      <w:r w:rsidR="004E0835">
        <w:rPr>
          <w:rFonts w:ascii="Arial" w:hAnsi="Arial" w:cs="Arial"/>
          <w:sz w:val="24"/>
          <w:szCs w:val="24"/>
        </w:rPr>
        <w:t xml:space="preserve"> It will be an expression of who they are in the representation of an owl.</w:t>
      </w:r>
    </w:p>
    <w:p w:rsidR="00FF3C77" w:rsidRDefault="00FF3C77">
      <w:pPr>
        <w:rPr>
          <w:rFonts w:ascii="Arial" w:hAnsi="Arial" w:cs="Arial"/>
          <w:color w:val="FF0000"/>
          <w:sz w:val="24"/>
          <w:szCs w:val="24"/>
        </w:rPr>
      </w:pPr>
      <w:r w:rsidRPr="00FF3C77">
        <w:rPr>
          <w:rFonts w:ascii="Arial" w:hAnsi="Arial" w:cs="Arial"/>
          <w:color w:val="FF0000"/>
          <w:sz w:val="24"/>
          <w:szCs w:val="24"/>
        </w:rPr>
        <w:t>Brief Description of Lesson</w:t>
      </w:r>
    </w:p>
    <w:p w:rsidR="00110947" w:rsidRPr="00110947" w:rsidRDefault="00110947" w:rsidP="004E0835">
      <w:pPr>
        <w:ind w:left="720"/>
        <w:rPr>
          <w:rFonts w:ascii="Arial" w:hAnsi="Arial" w:cs="Arial"/>
          <w:sz w:val="24"/>
          <w:szCs w:val="24"/>
        </w:rPr>
      </w:pPr>
      <w:r>
        <w:rPr>
          <w:rFonts w:ascii="Arial" w:hAnsi="Arial" w:cs="Arial"/>
          <w:color w:val="FF0000"/>
          <w:sz w:val="24"/>
          <w:szCs w:val="24"/>
        </w:rPr>
        <w:tab/>
      </w:r>
      <w:r>
        <w:rPr>
          <w:rFonts w:ascii="Arial" w:hAnsi="Arial" w:cs="Arial"/>
          <w:sz w:val="24"/>
          <w:szCs w:val="24"/>
        </w:rPr>
        <w:t xml:space="preserve"> </w:t>
      </w:r>
      <w:r w:rsidR="006D35BD">
        <w:rPr>
          <w:rFonts w:ascii="Arial" w:hAnsi="Arial" w:cs="Arial"/>
          <w:sz w:val="24"/>
          <w:szCs w:val="24"/>
        </w:rPr>
        <w:t>Students will use the elements of color</w:t>
      </w:r>
      <w:r w:rsidR="004E0835">
        <w:rPr>
          <w:rFonts w:ascii="Arial" w:hAnsi="Arial" w:cs="Arial"/>
          <w:sz w:val="24"/>
          <w:szCs w:val="24"/>
        </w:rPr>
        <w:t>, shape, and texture. Students will choose a template of an owl, then be able to pick out a variety of materials to glue onto their owl. These materials will be in different colors, shapes and textures. The students will then be asked what color their eyes are and use the corresponding color to paint the owl’s eyes. There will be a name plate attached to the bottom of the owl to identify which student has made the owl.</w:t>
      </w:r>
    </w:p>
    <w:p w:rsidR="00110947" w:rsidRPr="00FF3C77" w:rsidRDefault="00110947">
      <w:pPr>
        <w:rPr>
          <w:rFonts w:ascii="Arial" w:hAnsi="Arial" w:cs="Arial"/>
          <w:color w:val="FF0000"/>
          <w:sz w:val="24"/>
          <w:szCs w:val="24"/>
        </w:rPr>
      </w:pPr>
      <w:r>
        <w:rPr>
          <w:rFonts w:ascii="Arial" w:hAnsi="Arial" w:cs="Arial"/>
          <w:color w:val="FF0000"/>
          <w:sz w:val="24"/>
          <w:szCs w:val="24"/>
        </w:rPr>
        <w:tab/>
      </w:r>
    </w:p>
    <w:p w:rsidR="00FF3C77" w:rsidRDefault="00FF3C77">
      <w:pPr>
        <w:rPr>
          <w:rFonts w:ascii="Arial" w:hAnsi="Arial" w:cs="Arial"/>
          <w:color w:val="FF0000"/>
          <w:sz w:val="24"/>
          <w:szCs w:val="24"/>
        </w:rPr>
      </w:pPr>
      <w:r w:rsidRPr="00FF3C77">
        <w:rPr>
          <w:rFonts w:ascii="Arial" w:hAnsi="Arial" w:cs="Arial"/>
          <w:color w:val="FF0000"/>
          <w:sz w:val="24"/>
          <w:szCs w:val="24"/>
        </w:rPr>
        <w:t>Scope and Sequence (ordered flow of lesson)</w:t>
      </w:r>
    </w:p>
    <w:p w:rsidR="00110947" w:rsidRDefault="00110947">
      <w:pPr>
        <w:rPr>
          <w:rFonts w:ascii="Arial" w:hAnsi="Arial" w:cs="Arial"/>
          <w:sz w:val="24"/>
          <w:szCs w:val="24"/>
        </w:rPr>
      </w:pPr>
      <w:r>
        <w:rPr>
          <w:rFonts w:ascii="Arial" w:hAnsi="Arial" w:cs="Arial"/>
          <w:color w:val="FF0000"/>
          <w:sz w:val="24"/>
          <w:szCs w:val="24"/>
        </w:rPr>
        <w:tab/>
      </w:r>
      <w:r>
        <w:rPr>
          <w:rFonts w:ascii="Arial" w:hAnsi="Arial" w:cs="Arial"/>
          <w:sz w:val="24"/>
          <w:szCs w:val="24"/>
        </w:rPr>
        <w:t>-Watch a short</w:t>
      </w:r>
      <w:r w:rsidR="004E0835">
        <w:rPr>
          <w:rFonts w:ascii="Arial" w:hAnsi="Arial" w:cs="Arial"/>
          <w:sz w:val="24"/>
          <w:szCs w:val="24"/>
        </w:rPr>
        <w:t xml:space="preserve"> YouTube video</w:t>
      </w:r>
      <w:r>
        <w:rPr>
          <w:rFonts w:ascii="Arial" w:hAnsi="Arial" w:cs="Arial"/>
          <w:sz w:val="24"/>
          <w:szCs w:val="24"/>
        </w:rPr>
        <w:t xml:space="preserve"> to introduce owls and get the attention of the students</w:t>
      </w:r>
      <w:r w:rsidR="004E0835">
        <w:rPr>
          <w:rFonts w:ascii="Arial" w:hAnsi="Arial" w:cs="Arial"/>
          <w:sz w:val="24"/>
          <w:szCs w:val="24"/>
        </w:rPr>
        <w:t xml:space="preserve"> (max. 5 minutes)</w:t>
      </w:r>
    </w:p>
    <w:p w:rsidR="00110947" w:rsidRDefault="00110947">
      <w:pPr>
        <w:rPr>
          <w:rFonts w:ascii="Arial" w:hAnsi="Arial" w:cs="Arial"/>
          <w:sz w:val="24"/>
          <w:szCs w:val="24"/>
        </w:rPr>
      </w:pPr>
      <w:r>
        <w:rPr>
          <w:rFonts w:ascii="Arial" w:hAnsi="Arial" w:cs="Arial"/>
          <w:sz w:val="24"/>
          <w:szCs w:val="24"/>
        </w:rPr>
        <w:lastRenderedPageBreak/>
        <w:tab/>
        <w:t>-</w:t>
      </w:r>
      <w:r w:rsidR="003A312E">
        <w:rPr>
          <w:rFonts w:ascii="Arial" w:hAnsi="Arial" w:cs="Arial"/>
          <w:sz w:val="24"/>
          <w:szCs w:val="24"/>
        </w:rPr>
        <w:t>Introduce the materials</w:t>
      </w:r>
      <w:r w:rsidR="00D20A2E">
        <w:rPr>
          <w:rFonts w:ascii="Arial" w:hAnsi="Arial" w:cs="Arial"/>
          <w:sz w:val="24"/>
          <w:szCs w:val="24"/>
        </w:rPr>
        <w:t xml:space="preserve"> (2 minutes)</w:t>
      </w:r>
    </w:p>
    <w:p w:rsidR="003A312E" w:rsidRDefault="003A312E">
      <w:pPr>
        <w:rPr>
          <w:rFonts w:ascii="Arial" w:hAnsi="Arial" w:cs="Arial"/>
          <w:sz w:val="24"/>
          <w:szCs w:val="24"/>
        </w:rPr>
      </w:pPr>
      <w:r>
        <w:rPr>
          <w:rFonts w:ascii="Arial" w:hAnsi="Arial" w:cs="Arial"/>
          <w:sz w:val="24"/>
          <w:szCs w:val="24"/>
        </w:rPr>
        <w:tab/>
        <w:t>-Choose a precut owl body and correct name plate</w:t>
      </w:r>
      <w:r w:rsidR="00D20A2E">
        <w:rPr>
          <w:rFonts w:ascii="Arial" w:hAnsi="Arial" w:cs="Arial"/>
          <w:sz w:val="24"/>
          <w:szCs w:val="24"/>
        </w:rPr>
        <w:t xml:space="preserve"> (2 minutes)</w:t>
      </w:r>
    </w:p>
    <w:p w:rsidR="003A312E" w:rsidRDefault="003A312E">
      <w:pPr>
        <w:rPr>
          <w:rFonts w:ascii="Arial" w:hAnsi="Arial" w:cs="Arial"/>
          <w:sz w:val="24"/>
          <w:szCs w:val="24"/>
        </w:rPr>
      </w:pPr>
      <w:r>
        <w:rPr>
          <w:rFonts w:ascii="Arial" w:hAnsi="Arial" w:cs="Arial"/>
          <w:sz w:val="24"/>
          <w:szCs w:val="24"/>
        </w:rPr>
        <w:tab/>
        <w:t>-Asking the children to identify the color of their eyes</w:t>
      </w:r>
      <w:r w:rsidR="00D20A2E">
        <w:rPr>
          <w:rFonts w:ascii="Arial" w:hAnsi="Arial" w:cs="Arial"/>
          <w:sz w:val="24"/>
          <w:szCs w:val="24"/>
        </w:rPr>
        <w:t xml:space="preserve"> (5 minutes)</w:t>
      </w:r>
    </w:p>
    <w:p w:rsidR="003A312E" w:rsidRDefault="003A312E">
      <w:pPr>
        <w:rPr>
          <w:rFonts w:ascii="Arial" w:hAnsi="Arial" w:cs="Arial"/>
          <w:sz w:val="24"/>
          <w:szCs w:val="24"/>
        </w:rPr>
      </w:pPr>
      <w:r>
        <w:rPr>
          <w:rFonts w:ascii="Arial" w:hAnsi="Arial" w:cs="Arial"/>
          <w:sz w:val="24"/>
          <w:szCs w:val="24"/>
        </w:rPr>
        <w:tab/>
      </w:r>
      <w:r>
        <w:rPr>
          <w:rFonts w:ascii="Arial" w:hAnsi="Arial" w:cs="Arial"/>
          <w:sz w:val="24"/>
          <w:szCs w:val="24"/>
        </w:rPr>
        <w:tab/>
        <w:t>-with the help of Yes/No cards</w:t>
      </w:r>
    </w:p>
    <w:p w:rsidR="003A312E" w:rsidRDefault="003A312E">
      <w:pPr>
        <w:rPr>
          <w:rFonts w:ascii="Arial" w:hAnsi="Arial" w:cs="Arial"/>
          <w:sz w:val="24"/>
          <w:szCs w:val="24"/>
        </w:rPr>
      </w:pPr>
      <w:r>
        <w:rPr>
          <w:rFonts w:ascii="Arial" w:hAnsi="Arial" w:cs="Arial"/>
          <w:sz w:val="24"/>
          <w:szCs w:val="24"/>
        </w:rPr>
        <w:tab/>
        <w:t>-Using the correct color to paint in the eyes of the owl</w:t>
      </w:r>
      <w:r w:rsidR="00D20A2E">
        <w:rPr>
          <w:rFonts w:ascii="Arial" w:hAnsi="Arial" w:cs="Arial"/>
          <w:sz w:val="24"/>
          <w:szCs w:val="24"/>
        </w:rPr>
        <w:t xml:space="preserve"> </w:t>
      </w:r>
    </w:p>
    <w:p w:rsidR="003A312E" w:rsidRDefault="003A312E">
      <w:pPr>
        <w:rPr>
          <w:rFonts w:ascii="Arial" w:hAnsi="Arial" w:cs="Arial"/>
          <w:sz w:val="24"/>
          <w:szCs w:val="24"/>
        </w:rPr>
      </w:pPr>
      <w:r>
        <w:rPr>
          <w:rFonts w:ascii="Arial" w:hAnsi="Arial" w:cs="Arial"/>
          <w:sz w:val="24"/>
          <w:szCs w:val="24"/>
        </w:rPr>
        <w:tab/>
        <w:t>-Applying glue with a brush to the owl</w:t>
      </w:r>
      <w:r w:rsidR="00D20A2E">
        <w:rPr>
          <w:rFonts w:ascii="Arial" w:hAnsi="Arial" w:cs="Arial"/>
          <w:sz w:val="24"/>
          <w:szCs w:val="24"/>
        </w:rPr>
        <w:t xml:space="preserve"> (5 minutes)</w:t>
      </w:r>
    </w:p>
    <w:p w:rsidR="003A312E" w:rsidRDefault="003A312E">
      <w:pPr>
        <w:rPr>
          <w:rFonts w:ascii="Arial" w:hAnsi="Arial" w:cs="Arial"/>
          <w:sz w:val="24"/>
          <w:szCs w:val="24"/>
        </w:rPr>
      </w:pPr>
      <w:r>
        <w:rPr>
          <w:rFonts w:ascii="Arial" w:hAnsi="Arial" w:cs="Arial"/>
          <w:sz w:val="24"/>
          <w:szCs w:val="24"/>
        </w:rPr>
        <w:tab/>
        <w:t>-Application of materials to the body of the owl</w:t>
      </w:r>
      <w:r w:rsidR="00D20A2E">
        <w:rPr>
          <w:rFonts w:ascii="Arial" w:hAnsi="Arial" w:cs="Arial"/>
          <w:sz w:val="24"/>
          <w:szCs w:val="24"/>
        </w:rPr>
        <w:t xml:space="preserve"> (15 minutes)</w:t>
      </w:r>
    </w:p>
    <w:p w:rsidR="00704FB2" w:rsidRDefault="00704FB2">
      <w:pPr>
        <w:rPr>
          <w:rFonts w:ascii="Arial" w:hAnsi="Arial" w:cs="Arial"/>
          <w:sz w:val="24"/>
          <w:szCs w:val="24"/>
        </w:rPr>
      </w:pPr>
      <w:r>
        <w:rPr>
          <w:rFonts w:ascii="Arial" w:hAnsi="Arial" w:cs="Arial"/>
          <w:sz w:val="24"/>
          <w:szCs w:val="24"/>
        </w:rPr>
        <w:tab/>
      </w:r>
      <w:r>
        <w:rPr>
          <w:rFonts w:ascii="Arial" w:hAnsi="Arial" w:cs="Arial"/>
          <w:sz w:val="24"/>
          <w:szCs w:val="24"/>
        </w:rPr>
        <w:tab/>
        <w:t>-Using hand over hand if necessary</w:t>
      </w:r>
    </w:p>
    <w:p w:rsidR="00704FB2" w:rsidRDefault="00704FB2">
      <w:pPr>
        <w:rPr>
          <w:rFonts w:ascii="Arial" w:hAnsi="Arial" w:cs="Arial"/>
          <w:sz w:val="24"/>
          <w:szCs w:val="24"/>
        </w:rPr>
      </w:pPr>
      <w:r>
        <w:rPr>
          <w:rFonts w:ascii="Arial" w:hAnsi="Arial" w:cs="Arial"/>
          <w:sz w:val="24"/>
          <w:szCs w:val="24"/>
        </w:rPr>
        <w:tab/>
        <w:t>-</w:t>
      </w:r>
      <w:r w:rsidR="003E3961">
        <w:rPr>
          <w:rFonts w:ascii="Arial" w:hAnsi="Arial" w:cs="Arial"/>
          <w:sz w:val="24"/>
          <w:szCs w:val="24"/>
        </w:rPr>
        <w:t>Attaching name plate to the body of the owl with precut pipe cleaners</w:t>
      </w:r>
      <w:r w:rsidR="00D20A2E">
        <w:rPr>
          <w:rFonts w:ascii="Arial" w:hAnsi="Arial" w:cs="Arial"/>
          <w:sz w:val="24"/>
          <w:szCs w:val="24"/>
        </w:rPr>
        <w:t xml:space="preserve"> (5 minutes)</w:t>
      </w:r>
    </w:p>
    <w:p w:rsidR="003E3961" w:rsidRPr="00FF3C77" w:rsidRDefault="003E3961">
      <w:pPr>
        <w:rPr>
          <w:rFonts w:ascii="Arial" w:hAnsi="Arial" w:cs="Arial"/>
          <w:color w:val="FF0000"/>
          <w:sz w:val="24"/>
          <w:szCs w:val="24"/>
        </w:rPr>
      </w:pPr>
      <w:r>
        <w:rPr>
          <w:rFonts w:ascii="Arial" w:hAnsi="Arial" w:cs="Arial"/>
          <w:sz w:val="24"/>
          <w:szCs w:val="24"/>
        </w:rPr>
        <w:tab/>
        <w:t>-Hanging the finished owl onto their cubbies</w:t>
      </w:r>
      <w:r w:rsidR="00D20A2E">
        <w:rPr>
          <w:rFonts w:ascii="Arial" w:hAnsi="Arial" w:cs="Arial"/>
          <w:sz w:val="24"/>
          <w:szCs w:val="24"/>
        </w:rPr>
        <w:t xml:space="preserve"> (5 minutes)</w:t>
      </w:r>
    </w:p>
    <w:p w:rsidR="00FF3C77" w:rsidRDefault="00FF3C77">
      <w:pPr>
        <w:rPr>
          <w:rFonts w:ascii="Arial" w:hAnsi="Arial" w:cs="Arial"/>
          <w:color w:val="FF0000"/>
          <w:sz w:val="24"/>
          <w:szCs w:val="24"/>
        </w:rPr>
      </w:pPr>
      <w:r w:rsidRPr="00FF3C77">
        <w:rPr>
          <w:rFonts w:ascii="Arial" w:hAnsi="Arial" w:cs="Arial"/>
          <w:color w:val="FF0000"/>
          <w:sz w:val="24"/>
          <w:szCs w:val="24"/>
        </w:rPr>
        <w:t>Assessment (How will you measure the success of the outcome</w:t>
      </w:r>
      <w:r>
        <w:rPr>
          <w:rFonts w:ascii="Arial" w:hAnsi="Arial" w:cs="Arial"/>
          <w:color w:val="FF0000"/>
          <w:sz w:val="24"/>
          <w:szCs w:val="24"/>
        </w:rPr>
        <w:t>?</w:t>
      </w:r>
      <w:r w:rsidRPr="00FF3C77">
        <w:rPr>
          <w:rFonts w:ascii="Arial" w:hAnsi="Arial" w:cs="Arial"/>
          <w:color w:val="FF0000"/>
          <w:sz w:val="24"/>
          <w:szCs w:val="24"/>
        </w:rPr>
        <w:t>)</w:t>
      </w:r>
    </w:p>
    <w:p w:rsidR="003E3961" w:rsidRDefault="00110947">
      <w:pPr>
        <w:rPr>
          <w:rFonts w:ascii="Arial" w:hAnsi="Arial" w:cs="Arial"/>
          <w:sz w:val="24"/>
          <w:szCs w:val="24"/>
        </w:rPr>
      </w:pPr>
      <w:r>
        <w:rPr>
          <w:rFonts w:ascii="Arial" w:hAnsi="Arial" w:cs="Arial"/>
          <w:color w:val="FF0000"/>
          <w:sz w:val="24"/>
          <w:szCs w:val="24"/>
        </w:rPr>
        <w:tab/>
      </w:r>
      <w:r w:rsidR="003E3961">
        <w:rPr>
          <w:rFonts w:ascii="Arial" w:hAnsi="Arial" w:cs="Arial"/>
          <w:sz w:val="24"/>
          <w:szCs w:val="24"/>
        </w:rPr>
        <w:t xml:space="preserve">-Was the student able </w:t>
      </w:r>
      <w:proofErr w:type="gramStart"/>
      <w:r w:rsidR="003E3961">
        <w:rPr>
          <w:rFonts w:ascii="Arial" w:hAnsi="Arial" w:cs="Arial"/>
          <w:sz w:val="24"/>
          <w:szCs w:val="24"/>
        </w:rPr>
        <w:t>to:</w:t>
      </w:r>
      <w:proofErr w:type="gramEnd"/>
    </w:p>
    <w:p w:rsidR="003E3961" w:rsidRDefault="003E3961" w:rsidP="003E3961">
      <w:pPr>
        <w:ind w:left="720" w:firstLine="720"/>
        <w:rPr>
          <w:rFonts w:ascii="Arial" w:hAnsi="Arial" w:cs="Arial"/>
          <w:sz w:val="24"/>
          <w:szCs w:val="24"/>
        </w:rPr>
      </w:pPr>
      <w:r>
        <w:rPr>
          <w:rFonts w:ascii="Arial" w:hAnsi="Arial" w:cs="Arial"/>
          <w:sz w:val="24"/>
          <w:szCs w:val="24"/>
        </w:rPr>
        <w:t>-identify their eye color</w:t>
      </w:r>
    </w:p>
    <w:p w:rsidR="003E3961" w:rsidRDefault="003E3961">
      <w:pPr>
        <w:rPr>
          <w:rFonts w:ascii="Arial" w:hAnsi="Arial" w:cs="Arial"/>
          <w:sz w:val="24"/>
          <w:szCs w:val="24"/>
        </w:rPr>
      </w:pPr>
      <w:r>
        <w:rPr>
          <w:rFonts w:ascii="Arial" w:hAnsi="Arial" w:cs="Arial"/>
          <w:sz w:val="24"/>
          <w:szCs w:val="24"/>
        </w:rPr>
        <w:tab/>
      </w:r>
      <w:r>
        <w:rPr>
          <w:rFonts w:ascii="Arial" w:hAnsi="Arial" w:cs="Arial"/>
          <w:sz w:val="24"/>
          <w:szCs w:val="24"/>
        </w:rPr>
        <w:tab/>
        <w:t>-use the paintbrush</w:t>
      </w:r>
      <w:r>
        <w:rPr>
          <w:rFonts w:ascii="Arial" w:hAnsi="Arial" w:cs="Arial"/>
          <w:sz w:val="24"/>
          <w:szCs w:val="24"/>
        </w:rPr>
        <w:tab/>
      </w:r>
    </w:p>
    <w:p w:rsidR="003E3961" w:rsidRDefault="003E3961" w:rsidP="003E396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-Grasp objects from the bag</w:t>
      </w:r>
    </w:p>
    <w:p w:rsidR="003E3961" w:rsidRDefault="003E3961">
      <w:pPr>
        <w:rPr>
          <w:rFonts w:ascii="Arial" w:hAnsi="Arial" w:cs="Arial"/>
          <w:sz w:val="24"/>
          <w:szCs w:val="24"/>
        </w:rPr>
      </w:pPr>
      <w:r>
        <w:rPr>
          <w:rFonts w:ascii="Arial" w:hAnsi="Arial" w:cs="Arial"/>
          <w:sz w:val="24"/>
          <w:szCs w:val="24"/>
        </w:rPr>
        <w:tab/>
      </w:r>
      <w:r>
        <w:rPr>
          <w:rFonts w:ascii="Arial" w:hAnsi="Arial" w:cs="Arial"/>
          <w:sz w:val="24"/>
          <w:szCs w:val="24"/>
        </w:rPr>
        <w:tab/>
        <w:t>-Apply objects to the body of the owl</w:t>
      </w:r>
    </w:p>
    <w:p w:rsidR="00D20A2E" w:rsidRDefault="00D20A2E">
      <w:pPr>
        <w:rPr>
          <w:rFonts w:ascii="Arial" w:hAnsi="Arial" w:cs="Arial"/>
          <w:sz w:val="24"/>
          <w:szCs w:val="24"/>
        </w:rPr>
      </w:pPr>
      <w:r>
        <w:rPr>
          <w:rFonts w:ascii="Arial" w:hAnsi="Arial" w:cs="Arial"/>
          <w:sz w:val="24"/>
          <w:szCs w:val="24"/>
        </w:rPr>
        <w:tab/>
        <w:t>-How to make it easier next time if not able to do some of the things listed above</w:t>
      </w:r>
    </w:p>
    <w:p w:rsidR="00D20A2E" w:rsidRPr="003E3961" w:rsidRDefault="00D20A2E">
      <w:pPr>
        <w:rPr>
          <w:rFonts w:ascii="Arial" w:hAnsi="Arial" w:cs="Arial"/>
          <w:sz w:val="24"/>
          <w:szCs w:val="24"/>
        </w:rPr>
      </w:pPr>
      <w:r>
        <w:rPr>
          <w:rFonts w:ascii="Arial" w:hAnsi="Arial" w:cs="Arial"/>
          <w:sz w:val="24"/>
          <w:szCs w:val="24"/>
        </w:rPr>
        <w:tab/>
        <w:t>-Better time management? More or less time on certain aspects of the lesson?</w:t>
      </w:r>
      <w:r w:rsidR="00C85F0A">
        <w:rPr>
          <w:rFonts w:ascii="Arial" w:hAnsi="Arial" w:cs="Arial"/>
          <w:noProof/>
          <w:sz w:val="24"/>
          <w:szCs w:val="24"/>
        </w:rPr>
        <w:drawing>
          <wp:anchor distT="0" distB="0" distL="114300" distR="114300" simplePos="0" relativeHeight="251660288" behindDoc="0" locked="0" layoutInCell="1" allowOverlap="1" wp14:anchorId="5FEC33FF" wp14:editId="0393B992">
            <wp:simplePos x="0" y="0"/>
            <wp:positionH relativeFrom="column">
              <wp:posOffset>0</wp:posOffset>
            </wp:positionH>
            <wp:positionV relativeFrom="paragraph">
              <wp:posOffset>5324475</wp:posOffset>
            </wp:positionV>
            <wp:extent cx="3406140" cy="2557145"/>
            <wp:effectExtent l="0" t="0" r="3810" b="0"/>
            <wp:wrapNone/>
            <wp:docPr id="3" name="Picture 3" descr="C:\Users\Teh_Scoo7er\Desktop\20131112_133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h_Scoo7er\Desktop\20131112_1338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6140" cy="255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C77" w:rsidRDefault="00FF3C77">
      <w:pPr>
        <w:rPr>
          <w:rFonts w:ascii="Arial" w:hAnsi="Arial" w:cs="Arial"/>
          <w:color w:val="FF0000"/>
          <w:sz w:val="24"/>
          <w:szCs w:val="24"/>
        </w:rPr>
      </w:pPr>
      <w:r w:rsidRPr="00FF3C77">
        <w:rPr>
          <w:rFonts w:ascii="Arial" w:hAnsi="Arial" w:cs="Arial"/>
          <w:color w:val="FF0000"/>
          <w:sz w:val="24"/>
          <w:szCs w:val="24"/>
        </w:rPr>
        <w:t>Vocabulary (Essential Terms for the Lesson)</w:t>
      </w:r>
    </w:p>
    <w:p w:rsidR="00110947" w:rsidRPr="003E3961" w:rsidRDefault="00110947">
      <w:pPr>
        <w:rPr>
          <w:rFonts w:ascii="Arial" w:hAnsi="Arial" w:cs="Arial"/>
          <w:sz w:val="24"/>
          <w:szCs w:val="24"/>
        </w:rPr>
      </w:pPr>
      <w:r>
        <w:rPr>
          <w:rFonts w:ascii="Arial" w:hAnsi="Arial" w:cs="Arial"/>
          <w:color w:val="FF0000"/>
          <w:sz w:val="24"/>
          <w:szCs w:val="24"/>
        </w:rPr>
        <w:tab/>
      </w:r>
      <w:r w:rsidR="003E3961">
        <w:rPr>
          <w:rFonts w:ascii="Arial" w:hAnsi="Arial" w:cs="Arial"/>
          <w:sz w:val="24"/>
          <w:szCs w:val="24"/>
        </w:rPr>
        <w:t>-Owl, Feather, Paper, Glue, Paint, Paintbrush, Color, Eyes, Texture, overlapping</w:t>
      </w:r>
    </w:p>
    <w:p w:rsidR="00FF3C77" w:rsidRDefault="00FF3C77">
      <w:pPr>
        <w:rPr>
          <w:rFonts w:ascii="Arial" w:hAnsi="Arial" w:cs="Arial"/>
          <w:color w:val="FF0000"/>
          <w:sz w:val="24"/>
          <w:szCs w:val="24"/>
        </w:rPr>
      </w:pPr>
      <w:r w:rsidRPr="00FF3C77">
        <w:rPr>
          <w:rFonts w:ascii="Arial" w:hAnsi="Arial" w:cs="Arial"/>
          <w:color w:val="FF0000"/>
          <w:sz w:val="24"/>
          <w:szCs w:val="24"/>
        </w:rPr>
        <w:t>Materials (What is needed to complete the lesson</w:t>
      </w:r>
      <w:r>
        <w:rPr>
          <w:rFonts w:ascii="Arial" w:hAnsi="Arial" w:cs="Arial"/>
          <w:color w:val="FF0000"/>
          <w:sz w:val="24"/>
          <w:szCs w:val="24"/>
        </w:rPr>
        <w:t>?</w:t>
      </w:r>
      <w:r w:rsidRPr="00FF3C77">
        <w:rPr>
          <w:rFonts w:ascii="Arial" w:hAnsi="Arial" w:cs="Arial"/>
          <w:color w:val="FF0000"/>
          <w:sz w:val="24"/>
          <w:szCs w:val="24"/>
        </w:rPr>
        <w:t>)</w:t>
      </w:r>
    </w:p>
    <w:p w:rsidR="00110947" w:rsidRDefault="00110947">
      <w:pPr>
        <w:rPr>
          <w:rFonts w:ascii="Arial" w:hAnsi="Arial" w:cs="Arial"/>
          <w:sz w:val="24"/>
          <w:szCs w:val="24"/>
        </w:rPr>
      </w:pPr>
      <w:r>
        <w:rPr>
          <w:rFonts w:ascii="Arial" w:hAnsi="Arial" w:cs="Arial"/>
          <w:color w:val="FF0000"/>
          <w:sz w:val="24"/>
          <w:szCs w:val="24"/>
        </w:rPr>
        <w:tab/>
      </w:r>
      <w:r w:rsidR="003E3961">
        <w:rPr>
          <w:rFonts w:ascii="Arial" w:hAnsi="Arial" w:cs="Arial"/>
          <w:sz w:val="24"/>
          <w:szCs w:val="24"/>
        </w:rPr>
        <w:t>-Egg Carton (precut for eyes)</w:t>
      </w:r>
    </w:p>
    <w:p w:rsidR="003E3961" w:rsidRDefault="003E3961">
      <w:pPr>
        <w:rPr>
          <w:rFonts w:ascii="Arial" w:hAnsi="Arial" w:cs="Arial"/>
          <w:sz w:val="24"/>
          <w:szCs w:val="24"/>
        </w:rPr>
      </w:pPr>
      <w:r>
        <w:rPr>
          <w:rFonts w:ascii="Arial" w:hAnsi="Arial" w:cs="Arial"/>
          <w:sz w:val="24"/>
          <w:szCs w:val="24"/>
        </w:rPr>
        <w:tab/>
        <w:t>-</w:t>
      </w:r>
      <w:proofErr w:type="spellStart"/>
      <w:r>
        <w:rPr>
          <w:rFonts w:ascii="Arial" w:hAnsi="Arial" w:cs="Arial"/>
          <w:sz w:val="24"/>
          <w:szCs w:val="24"/>
        </w:rPr>
        <w:t>Posterboard</w:t>
      </w:r>
      <w:proofErr w:type="spellEnd"/>
      <w:r>
        <w:rPr>
          <w:rFonts w:ascii="Arial" w:hAnsi="Arial" w:cs="Arial"/>
          <w:sz w:val="24"/>
          <w:szCs w:val="24"/>
        </w:rPr>
        <w:t xml:space="preserve"> (Precut owl shapes and Backing of name cards)</w:t>
      </w:r>
    </w:p>
    <w:p w:rsidR="003E3961" w:rsidRDefault="003E3961">
      <w:pPr>
        <w:rPr>
          <w:rFonts w:ascii="Arial" w:hAnsi="Arial" w:cs="Arial"/>
          <w:sz w:val="24"/>
          <w:szCs w:val="24"/>
        </w:rPr>
      </w:pPr>
      <w:r>
        <w:rPr>
          <w:rFonts w:ascii="Arial" w:hAnsi="Arial" w:cs="Arial"/>
          <w:sz w:val="24"/>
          <w:szCs w:val="24"/>
        </w:rPr>
        <w:tab/>
        <w:t>-Printer paper (For front of name cards)</w:t>
      </w:r>
    </w:p>
    <w:p w:rsidR="003E3961" w:rsidRDefault="003E3961">
      <w:pPr>
        <w:rPr>
          <w:rFonts w:ascii="Arial" w:hAnsi="Arial" w:cs="Arial"/>
          <w:sz w:val="24"/>
          <w:szCs w:val="24"/>
        </w:rPr>
      </w:pPr>
      <w:r>
        <w:rPr>
          <w:rFonts w:ascii="Arial" w:hAnsi="Arial" w:cs="Arial"/>
          <w:sz w:val="24"/>
          <w:szCs w:val="24"/>
        </w:rPr>
        <w:tab/>
        <w:t xml:space="preserve">-Marker (Name on </w:t>
      </w:r>
      <w:proofErr w:type="spellStart"/>
      <w:r>
        <w:rPr>
          <w:rFonts w:ascii="Arial" w:hAnsi="Arial" w:cs="Arial"/>
          <w:sz w:val="24"/>
          <w:szCs w:val="24"/>
        </w:rPr>
        <w:t>namecard</w:t>
      </w:r>
      <w:proofErr w:type="spellEnd"/>
      <w:r>
        <w:rPr>
          <w:rFonts w:ascii="Arial" w:hAnsi="Arial" w:cs="Arial"/>
          <w:sz w:val="24"/>
          <w:szCs w:val="24"/>
        </w:rPr>
        <w:t>)</w:t>
      </w:r>
    </w:p>
    <w:p w:rsidR="003E3961" w:rsidRDefault="003E3961">
      <w:pPr>
        <w:rPr>
          <w:rFonts w:ascii="Arial" w:hAnsi="Arial" w:cs="Arial"/>
          <w:sz w:val="24"/>
          <w:szCs w:val="24"/>
        </w:rPr>
      </w:pPr>
      <w:r>
        <w:rPr>
          <w:rFonts w:ascii="Arial" w:hAnsi="Arial" w:cs="Arial"/>
          <w:sz w:val="24"/>
          <w:szCs w:val="24"/>
        </w:rPr>
        <w:tab/>
      </w:r>
      <w:r>
        <w:rPr>
          <w:rFonts w:ascii="Arial" w:hAnsi="Arial" w:cs="Arial"/>
          <w:sz w:val="24"/>
          <w:szCs w:val="24"/>
        </w:rPr>
        <w:t>-Hot Glue Gun (</w:t>
      </w:r>
      <w:r>
        <w:rPr>
          <w:rFonts w:ascii="Arial" w:hAnsi="Arial" w:cs="Arial"/>
          <w:sz w:val="24"/>
          <w:szCs w:val="24"/>
        </w:rPr>
        <w:t xml:space="preserve">Egg Carton sections to </w:t>
      </w:r>
      <w:proofErr w:type="spellStart"/>
      <w:r>
        <w:rPr>
          <w:rFonts w:ascii="Arial" w:hAnsi="Arial" w:cs="Arial"/>
          <w:sz w:val="24"/>
          <w:szCs w:val="24"/>
        </w:rPr>
        <w:t>posterboard</w:t>
      </w:r>
      <w:proofErr w:type="spellEnd"/>
      <w:r>
        <w:rPr>
          <w:rFonts w:ascii="Arial" w:hAnsi="Arial" w:cs="Arial"/>
          <w:sz w:val="24"/>
          <w:szCs w:val="24"/>
        </w:rPr>
        <w:t>)</w:t>
      </w:r>
    </w:p>
    <w:p w:rsidR="003E3961" w:rsidRDefault="003E3961" w:rsidP="003E3961">
      <w:pPr>
        <w:ind w:firstLine="720"/>
        <w:rPr>
          <w:rFonts w:ascii="Arial" w:hAnsi="Arial" w:cs="Arial"/>
          <w:sz w:val="24"/>
          <w:szCs w:val="24"/>
        </w:rPr>
      </w:pPr>
      <w:r>
        <w:rPr>
          <w:rFonts w:ascii="Arial" w:hAnsi="Arial" w:cs="Arial"/>
          <w:sz w:val="24"/>
          <w:szCs w:val="24"/>
        </w:rPr>
        <w:t>-Acrylic paint</w:t>
      </w:r>
    </w:p>
    <w:p w:rsidR="003E3961" w:rsidRDefault="003E3961">
      <w:pPr>
        <w:rPr>
          <w:rFonts w:ascii="Arial" w:hAnsi="Arial" w:cs="Arial"/>
          <w:sz w:val="24"/>
          <w:szCs w:val="24"/>
        </w:rPr>
      </w:pPr>
      <w:r>
        <w:rPr>
          <w:rFonts w:ascii="Arial" w:hAnsi="Arial" w:cs="Arial"/>
          <w:sz w:val="24"/>
          <w:szCs w:val="24"/>
        </w:rPr>
        <w:tab/>
        <w:t>-Paint brushes for glue and paint</w:t>
      </w:r>
    </w:p>
    <w:p w:rsidR="003E3961" w:rsidRDefault="003E3961">
      <w:pPr>
        <w:rPr>
          <w:rFonts w:ascii="Arial" w:hAnsi="Arial" w:cs="Arial"/>
          <w:sz w:val="24"/>
          <w:szCs w:val="24"/>
        </w:rPr>
      </w:pPr>
      <w:r>
        <w:rPr>
          <w:rFonts w:ascii="Arial" w:hAnsi="Arial" w:cs="Arial"/>
          <w:sz w:val="24"/>
          <w:szCs w:val="24"/>
        </w:rPr>
        <w:lastRenderedPageBreak/>
        <w:tab/>
        <w:t>-Pipe cleaners</w:t>
      </w:r>
    </w:p>
    <w:p w:rsidR="003E3961" w:rsidRDefault="003E3961">
      <w:pPr>
        <w:rPr>
          <w:rFonts w:ascii="Arial" w:hAnsi="Arial" w:cs="Arial"/>
          <w:sz w:val="24"/>
          <w:szCs w:val="24"/>
        </w:rPr>
      </w:pPr>
      <w:r>
        <w:rPr>
          <w:rFonts w:ascii="Arial" w:hAnsi="Arial" w:cs="Arial"/>
          <w:sz w:val="24"/>
          <w:szCs w:val="24"/>
        </w:rPr>
        <w:tab/>
        <w:t>-Feathers</w:t>
      </w:r>
    </w:p>
    <w:p w:rsidR="003E3961" w:rsidRDefault="003E3961">
      <w:pPr>
        <w:rPr>
          <w:rFonts w:ascii="Arial" w:hAnsi="Arial" w:cs="Arial"/>
          <w:sz w:val="24"/>
          <w:szCs w:val="24"/>
        </w:rPr>
      </w:pPr>
      <w:r>
        <w:rPr>
          <w:rFonts w:ascii="Arial" w:hAnsi="Arial" w:cs="Arial"/>
          <w:sz w:val="24"/>
          <w:szCs w:val="24"/>
        </w:rPr>
        <w:tab/>
        <w:t>-Paper scraps</w:t>
      </w:r>
    </w:p>
    <w:p w:rsidR="003E3961" w:rsidRDefault="003E3961">
      <w:pPr>
        <w:rPr>
          <w:rFonts w:ascii="Arial" w:hAnsi="Arial" w:cs="Arial"/>
          <w:sz w:val="24"/>
          <w:szCs w:val="24"/>
        </w:rPr>
      </w:pPr>
      <w:r>
        <w:rPr>
          <w:rFonts w:ascii="Arial" w:hAnsi="Arial" w:cs="Arial"/>
          <w:sz w:val="24"/>
          <w:szCs w:val="24"/>
        </w:rPr>
        <w:tab/>
        <w:t>-Fabric</w:t>
      </w:r>
    </w:p>
    <w:p w:rsidR="003E3961" w:rsidRDefault="003E3961">
      <w:pPr>
        <w:rPr>
          <w:rFonts w:ascii="Arial" w:hAnsi="Arial" w:cs="Arial"/>
          <w:sz w:val="24"/>
          <w:szCs w:val="24"/>
        </w:rPr>
      </w:pPr>
      <w:r>
        <w:rPr>
          <w:rFonts w:ascii="Arial" w:hAnsi="Arial" w:cs="Arial"/>
          <w:sz w:val="24"/>
          <w:szCs w:val="24"/>
        </w:rPr>
        <w:tab/>
        <w:t>-Ribbon</w:t>
      </w:r>
    </w:p>
    <w:p w:rsidR="003E3961" w:rsidRDefault="003E3961">
      <w:pPr>
        <w:rPr>
          <w:rFonts w:ascii="Arial" w:hAnsi="Arial" w:cs="Arial"/>
          <w:sz w:val="24"/>
          <w:szCs w:val="24"/>
        </w:rPr>
      </w:pPr>
      <w:r>
        <w:rPr>
          <w:rFonts w:ascii="Arial" w:hAnsi="Arial" w:cs="Arial"/>
          <w:sz w:val="24"/>
          <w:szCs w:val="24"/>
        </w:rPr>
        <w:tab/>
        <w:t>-Felt</w:t>
      </w:r>
    </w:p>
    <w:p w:rsidR="003E3961" w:rsidRDefault="003E3961">
      <w:pPr>
        <w:rPr>
          <w:rFonts w:ascii="Arial" w:hAnsi="Arial" w:cs="Arial"/>
          <w:sz w:val="24"/>
          <w:szCs w:val="24"/>
        </w:rPr>
      </w:pPr>
      <w:r>
        <w:rPr>
          <w:rFonts w:ascii="Arial" w:hAnsi="Arial" w:cs="Arial"/>
          <w:sz w:val="24"/>
          <w:szCs w:val="24"/>
        </w:rPr>
        <w:tab/>
        <w:t>-School Glue</w:t>
      </w:r>
    </w:p>
    <w:p w:rsidR="003E3961" w:rsidRPr="003E3961" w:rsidRDefault="003E3961">
      <w:pPr>
        <w:rPr>
          <w:rFonts w:ascii="Arial" w:hAnsi="Arial" w:cs="Arial"/>
          <w:sz w:val="24"/>
          <w:szCs w:val="24"/>
        </w:rPr>
      </w:pPr>
      <w:r>
        <w:rPr>
          <w:rFonts w:ascii="Arial" w:hAnsi="Arial" w:cs="Arial"/>
          <w:sz w:val="24"/>
          <w:szCs w:val="24"/>
        </w:rPr>
        <w:tab/>
        <w:t>-String</w:t>
      </w:r>
    </w:p>
    <w:p w:rsidR="00FF3C77" w:rsidRDefault="00C85F0A">
      <w:pPr>
        <w:rPr>
          <w:rFonts w:ascii="Arial" w:hAnsi="Arial" w:cs="Arial"/>
          <w:color w:val="FF0000"/>
          <w:sz w:val="24"/>
          <w:szCs w:val="24"/>
        </w:rPr>
      </w:pPr>
      <w:r>
        <w:rPr>
          <w:rFonts w:ascii="Arial" w:hAnsi="Arial" w:cs="Arial"/>
          <w:noProof/>
          <w:sz w:val="24"/>
          <w:szCs w:val="24"/>
        </w:rPr>
        <w:drawing>
          <wp:anchor distT="0" distB="0" distL="114300" distR="114300" simplePos="0" relativeHeight="251659264" behindDoc="0" locked="0" layoutInCell="1" allowOverlap="1" wp14:anchorId="627ABA70" wp14:editId="194F3CB2">
            <wp:simplePos x="0" y="0"/>
            <wp:positionH relativeFrom="column">
              <wp:posOffset>-67310</wp:posOffset>
            </wp:positionH>
            <wp:positionV relativeFrom="paragraph">
              <wp:posOffset>312420</wp:posOffset>
            </wp:positionV>
            <wp:extent cx="2497531" cy="1875155"/>
            <wp:effectExtent l="0" t="0" r="0" b="0"/>
            <wp:wrapNone/>
            <wp:docPr id="2" name="Picture 2" descr="C:\Users\Teh_Scoo7er\Desktop\20131112_133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h_Scoo7er\Desktop\20131112_1339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7531" cy="187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3C77" w:rsidRPr="00FF3C77">
        <w:rPr>
          <w:rFonts w:ascii="Arial" w:hAnsi="Arial" w:cs="Arial"/>
          <w:color w:val="FF0000"/>
          <w:sz w:val="24"/>
          <w:szCs w:val="24"/>
        </w:rPr>
        <w:t>Pictures:</w:t>
      </w:r>
    </w:p>
    <w:p w:rsidR="00110947" w:rsidRPr="00FF3C77" w:rsidRDefault="00C85F0A">
      <w:pPr>
        <w:rPr>
          <w:rFonts w:ascii="Arial" w:hAnsi="Arial" w:cs="Arial"/>
          <w:color w:val="FF0000"/>
          <w:sz w:val="24"/>
          <w:szCs w:val="24"/>
        </w:rPr>
      </w:pPr>
      <w:r>
        <w:rPr>
          <w:rFonts w:ascii="Arial" w:hAnsi="Arial" w:cs="Arial"/>
          <w:noProof/>
          <w:sz w:val="24"/>
          <w:szCs w:val="24"/>
        </w:rPr>
        <w:drawing>
          <wp:anchor distT="0" distB="0" distL="114300" distR="114300" simplePos="0" relativeHeight="251661312" behindDoc="0" locked="0" layoutInCell="1" allowOverlap="1" wp14:anchorId="3D73E48E" wp14:editId="2213F14E">
            <wp:simplePos x="0" y="0"/>
            <wp:positionH relativeFrom="column">
              <wp:posOffset>2541270</wp:posOffset>
            </wp:positionH>
            <wp:positionV relativeFrom="paragraph">
              <wp:posOffset>22225</wp:posOffset>
            </wp:positionV>
            <wp:extent cx="2497530" cy="1875155"/>
            <wp:effectExtent l="0" t="0" r="0" b="0"/>
            <wp:wrapNone/>
            <wp:docPr id="4" name="Picture 4" descr="C:\Users\Teh_Scoo7er\Desktop\20131112_133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h_Scoo7er\Desktop\20131112_1339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7530" cy="1875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64384" behindDoc="0" locked="0" layoutInCell="1" allowOverlap="1" wp14:anchorId="337C1428" wp14:editId="3A1E164D">
            <wp:simplePos x="0" y="0"/>
            <wp:positionH relativeFrom="column">
              <wp:posOffset>-395922</wp:posOffset>
            </wp:positionH>
            <wp:positionV relativeFrom="paragraph">
              <wp:posOffset>2406967</wp:posOffset>
            </wp:positionV>
            <wp:extent cx="2261002" cy="1697569"/>
            <wp:effectExtent l="0" t="4128" r="2223" b="2222"/>
            <wp:wrapNone/>
            <wp:docPr id="7" name="Picture 7" descr="C:\Users\Teh_Scoo7er\Desktop\20131112_133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h_Scoo7er\Desktop\20131112_1339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2261002" cy="16975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62336" behindDoc="0" locked="0" layoutInCell="1" allowOverlap="1" wp14:anchorId="2F4A64A9" wp14:editId="54047552">
            <wp:simplePos x="0" y="0"/>
            <wp:positionH relativeFrom="column">
              <wp:posOffset>3141432</wp:posOffset>
            </wp:positionH>
            <wp:positionV relativeFrom="paragraph">
              <wp:posOffset>2395767</wp:posOffset>
            </wp:positionV>
            <wp:extent cx="2247855" cy="1687698"/>
            <wp:effectExtent l="0" t="5715" r="0" b="0"/>
            <wp:wrapNone/>
            <wp:docPr id="5" name="Picture 5" descr="C:\Users\Teh_Scoo7er\Desktop\20131112_140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h_Scoo7er\Desktop\20131112_1405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257881" cy="1695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63360" behindDoc="0" locked="0" layoutInCell="1" allowOverlap="1" wp14:anchorId="4A15A108" wp14:editId="3ACF8C5E">
            <wp:simplePos x="0" y="0"/>
            <wp:positionH relativeFrom="column">
              <wp:posOffset>1364679</wp:posOffset>
            </wp:positionH>
            <wp:positionV relativeFrom="paragraph">
              <wp:posOffset>2380045</wp:posOffset>
            </wp:positionV>
            <wp:extent cx="2292985" cy="1721582"/>
            <wp:effectExtent l="0" t="0" r="0" b="0"/>
            <wp:wrapNone/>
            <wp:docPr id="6" name="Picture 6" descr="C:\Users\Teh_Scoo7er\Desktop\20131112_13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h_Scoo7er\Desktop\20131112_1346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292985" cy="1721582"/>
                    </a:xfrm>
                    <a:prstGeom prst="rect">
                      <a:avLst/>
                    </a:prstGeom>
                    <a:noFill/>
                    <a:ln>
                      <a:noFill/>
                    </a:ln>
                  </pic:spPr>
                </pic:pic>
              </a:graphicData>
            </a:graphic>
            <wp14:sizeRelH relativeFrom="page">
              <wp14:pctWidth>0</wp14:pctWidth>
            </wp14:sizeRelH>
            <wp14:sizeRelV relativeFrom="page">
              <wp14:pctHeight>0</wp14:pctHeight>
            </wp14:sizeRelV>
          </wp:anchor>
        </w:drawing>
      </w:r>
      <w:r w:rsidR="00110947">
        <w:rPr>
          <w:rFonts w:ascii="Arial" w:hAnsi="Arial" w:cs="Arial"/>
          <w:color w:val="FF0000"/>
          <w:sz w:val="24"/>
          <w:szCs w:val="24"/>
        </w:rPr>
        <w:tab/>
      </w:r>
    </w:p>
    <w:sectPr w:rsidR="00110947" w:rsidRPr="00FF3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77"/>
    <w:rsid w:val="00110947"/>
    <w:rsid w:val="003A312E"/>
    <w:rsid w:val="003E3961"/>
    <w:rsid w:val="004E0835"/>
    <w:rsid w:val="004E2557"/>
    <w:rsid w:val="006B0099"/>
    <w:rsid w:val="006D35BD"/>
    <w:rsid w:val="00704FB2"/>
    <w:rsid w:val="00C27FCC"/>
    <w:rsid w:val="00C85F0A"/>
    <w:rsid w:val="00D20A2E"/>
    <w:rsid w:val="00E639A8"/>
    <w:rsid w:val="00F55DBB"/>
    <w:rsid w:val="00FF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EF525-22FF-4019-85D0-FED64B60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2919-8648-4881-9135-3209937B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lyce rohde</dc:creator>
  <cp:keywords/>
  <dc:description/>
  <cp:lastModifiedBy>lyce rohde</cp:lastModifiedBy>
  <cp:revision>7</cp:revision>
  <cp:lastPrinted>2013-11-16T20:49:00Z</cp:lastPrinted>
  <dcterms:created xsi:type="dcterms:W3CDTF">2013-11-16T18:50:00Z</dcterms:created>
  <dcterms:modified xsi:type="dcterms:W3CDTF">2013-11-16T20:58:00Z</dcterms:modified>
</cp:coreProperties>
</file>